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7904"/>
      </w:tblGrid>
      <w:tr w:rsidR="00241868" w:rsidRPr="00241868" w:rsidTr="0031589D">
        <w:tc>
          <w:tcPr>
            <w:tcW w:w="1525" w:type="dxa"/>
            <w:vMerge w:val="restart"/>
          </w:tcPr>
          <w:p w:rsidR="00241868" w:rsidRPr="00241868" w:rsidRDefault="00A57964" w:rsidP="00241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6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6" o:spid="_x0000_i1025" type="#_x0000_t75" alt="Эмблема ЯПК-2010" style="width:63pt;height:60.45pt;visibility:visible">
                  <v:imagedata r:id="rId4" o:title="Эмблема ЯПК-2010"/>
                </v:shape>
              </w:pict>
            </w:r>
          </w:p>
        </w:tc>
        <w:tc>
          <w:tcPr>
            <w:tcW w:w="7904" w:type="dxa"/>
          </w:tcPr>
          <w:p w:rsidR="00241868" w:rsidRPr="00241868" w:rsidRDefault="00241868" w:rsidP="002418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  <w:p w:rsidR="00241868" w:rsidRPr="00241868" w:rsidRDefault="00241868" w:rsidP="002418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САХ</w:t>
            </w:r>
            <w:proofErr w:type="gramStart"/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>ЯКУТИЯ)</w:t>
            </w:r>
          </w:p>
        </w:tc>
      </w:tr>
      <w:tr w:rsidR="00241868" w:rsidRPr="00241868" w:rsidTr="0031589D">
        <w:trPr>
          <w:trHeight w:val="1058"/>
        </w:trPr>
        <w:tc>
          <w:tcPr>
            <w:tcW w:w="1525" w:type="dxa"/>
            <w:vMerge/>
          </w:tcPr>
          <w:p w:rsidR="00241868" w:rsidRPr="00241868" w:rsidRDefault="00241868" w:rsidP="00241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241868" w:rsidRPr="00241868" w:rsidRDefault="00241868" w:rsidP="002418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Саха (Якутия) «Якутский педагогический колледж им. С.Ф.Гоголева»</w:t>
            </w:r>
          </w:p>
        </w:tc>
      </w:tr>
    </w:tbl>
    <w:p w:rsidR="006304CE" w:rsidRDefault="006304CE" w:rsidP="004E24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41868" w:rsidRPr="00241868" w:rsidTr="0031589D">
        <w:trPr>
          <w:trHeight w:val="1379"/>
        </w:trPr>
        <w:tc>
          <w:tcPr>
            <w:tcW w:w="4785" w:type="dxa"/>
          </w:tcPr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на заседании </w:t>
            </w:r>
          </w:p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sz w:val="28"/>
                <w:szCs w:val="28"/>
              </w:rPr>
              <w:t xml:space="preserve"> Совета ГБПОУ Р</w:t>
            </w:r>
            <w:proofErr w:type="gramStart"/>
            <w:r w:rsidRPr="0024186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241868">
              <w:rPr>
                <w:rFonts w:ascii="Times New Roman" w:hAnsi="Times New Roman" w:cs="Times New Roman"/>
                <w:sz w:val="28"/>
                <w:szCs w:val="28"/>
              </w:rPr>
              <w:t>Я) ЯПК</w:t>
            </w:r>
          </w:p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sz w:val="28"/>
                <w:szCs w:val="28"/>
              </w:rPr>
              <w:t>«     »_____________201  г.</w:t>
            </w:r>
          </w:p>
        </w:tc>
        <w:tc>
          <w:tcPr>
            <w:tcW w:w="4786" w:type="dxa"/>
          </w:tcPr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sz w:val="28"/>
                <w:szCs w:val="28"/>
              </w:rPr>
              <w:t>Директор ГБПОУ Р</w:t>
            </w:r>
            <w:proofErr w:type="gramStart"/>
            <w:r w:rsidRPr="0024186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241868">
              <w:rPr>
                <w:rFonts w:ascii="Times New Roman" w:hAnsi="Times New Roman" w:cs="Times New Roman"/>
                <w:sz w:val="28"/>
                <w:szCs w:val="28"/>
              </w:rPr>
              <w:t>Я) ЯПК</w:t>
            </w:r>
          </w:p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sz w:val="28"/>
                <w:szCs w:val="28"/>
              </w:rPr>
              <w:t xml:space="preserve">_________ И.П. Любимова. </w:t>
            </w:r>
          </w:p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sz w:val="28"/>
                <w:szCs w:val="28"/>
              </w:rPr>
              <w:t>«     » _____________201  г.</w:t>
            </w:r>
          </w:p>
        </w:tc>
      </w:tr>
    </w:tbl>
    <w:p w:rsidR="00241868" w:rsidRPr="004E24D9" w:rsidRDefault="00241868" w:rsidP="004E24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04CE" w:rsidRDefault="006304CE" w:rsidP="008D06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68" w:rsidRDefault="00241868" w:rsidP="008D06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68" w:rsidRDefault="00241868" w:rsidP="008D06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68" w:rsidRDefault="00241868" w:rsidP="008D06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68" w:rsidRPr="00241868" w:rsidRDefault="00241868" w:rsidP="008D06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68" w:rsidRPr="00241868" w:rsidRDefault="00241868" w:rsidP="0024186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86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1868" w:rsidRPr="00241868" w:rsidRDefault="00241868" w:rsidP="0024186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4186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 ОРГАНИЗАЦИИ ПИТАНИЯ СТУДЕНТОВ </w:t>
      </w:r>
    </w:p>
    <w:p w:rsidR="00241868" w:rsidRPr="00241868" w:rsidRDefault="00241868" w:rsidP="0024186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68" w:rsidRPr="001300D1" w:rsidRDefault="00241868" w:rsidP="002418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1868">
        <w:rPr>
          <w:rFonts w:ascii="Times New Roman" w:hAnsi="Times New Roman" w:cs="Times New Roman"/>
          <w:sz w:val="28"/>
          <w:szCs w:val="28"/>
        </w:rPr>
        <w:t>Введено приказом</w:t>
      </w:r>
      <w:r w:rsidRPr="0024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868">
        <w:rPr>
          <w:rFonts w:ascii="Times New Roman" w:hAnsi="Times New Roman" w:cs="Times New Roman"/>
          <w:sz w:val="28"/>
          <w:szCs w:val="28"/>
        </w:rPr>
        <w:t xml:space="preserve">от «   »   </w:t>
      </w:r>
      <w:r w:rsidRPr="00241868">
        <w:rPr>
          <w:rFonts w:ascii="Times New Roman" w:hAnsi="Times New Roman" w:cs="Times New Roman"/>
          <w:sz w:val="28"/>
          <w:szCs w:val="28"/>
          <w:u w:val="single"/>
        </w:rPr>
        <w:t xml:space="preserve">                  201   г. №</w:t>
      </w: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868" w:rsidRPr="00241868" w:rsidRDefault="00241868" w:rsidP="00241868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241868">
        <w:rPr>
          <w:rFonts w:ascii="Times New Roman" w:hAnsi="Times New Roman" w:cs="Times New Roman"/>
          <w:b/>
        </w:rPr>
        <w:t>Рег.№</w:t>
      </w:r>
      <w:proofErr w:type="spellEnd"/>
      <w:r w:rsidRPr="00241868">
        <w:rPr>
          <w:rFonts w:ascii="Times New Roman" w:hAnsi="Times New Roman" w:cs="Times New Roman"/>
          <w:b/>
        </w:rPr>
        <w:t xml:space="preserve"> _________________                             Экземпляр № ________________</w:t>
      </w: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868" w:rsidRPr="00241868" w:rsidRDefault="00241868" w:rsidP="00241868">
      <w:pPr>
        <w:suppressLineNumbers/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868" w:rsidRPr="00241868" w:rsidRDefault="00241868" w:rsidP="00241868">
      <w:pPr>
        <w:suppressLineNumbers/>
        <w:spacing w:line="360" w:lineRule="auto"/>
        <w:jc w:val="center"/>
        <w:rPr>
          <w:rFonts w:ascii="Times New Roman" w:hAnsi="Times New Roman" w:cs="Times New Roman"/>
          <w:b/>
        </w:rPr>
      </w:pPr>
      <w:r w:rsidRPr="00241868">
        <w:rPr>
          <w:rFonts w:ascii="Times New Roman" w:hAnsi="Times New Roman" w:cs="Times New Roman"/>
          <w:b/>
        </w:rPr>
        <w:t xml:space="preserve">Якутск, 2015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241868" w:rsidRPr="00A55CBC" w:rsidTr="0031589D">
        <w:tc>
          <w:tcPr>
            <w:tcW w:w="1526" w:type="dxa"/>
            <w:vMerge w:val="restart"/>
          </w:tcPr>
          <w:p w:rsidR="00241868" w:rsidRPr="00A55CBC" w:rsidRDefault="00F706A9" w:rsidP="0031589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57964">
              <w:rPr>
                <w:noProof/>
                <w:sz w:val="28"/>
                <w:szCs w:val="28"/>
              </w:rPr>
              <w:lastRenderedPageBreak/>
              <w:pict>
                <v:shape id="_x0000_i1026" type="#_x0000_t75" alt="Эмблема ЯПК-2010" style="width:63pt;height:60.45pt;visibility:visible">
                  <v:imagedata r:id="rId4" o:title="Эмблема ЯПК-2010"/>
                </v:shape>
              </w:pict>
            </w:r>
          </w:p>
        </w:tc>
        <w:tc>
          <w:tcPr>
            <w:tcW w:w="8045" w:type="dxa"/>
          </w:tcPr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САХ</w:t>
            </w:r>
            <w:proofErr w:type="gramStart"/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>ЯКУТИЯ)</w:t>
            </w:r>
          </w:p>
        </w:tc>
      </w:tr>
      <w:tr w:rsidR="00241868" w:rsidRPr="00A55CBC" w:rsidTr="0031589D">
        <w:trPr>
          <w:trHeight w:val="1058"/>
        </w:trPr>
        <w:tc>
          <w:tcPr>
            <w:tcW w:w="1526" w:type="dxa"/>
            <w:vMerge/>
          </w:tcPr>
          <w:p w:rsidR="00241868" w:rsidRPr="00A55CBC" w:rsidRDefault="00241868" w:rsidP="0031589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241868" w:rsidRPr="00241868" w:rsidRDefault="00241868" w:rsidP="00241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86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Саха (Якутия) «Якутский педагогический колледж им. С.Ф.Гоголева»</w:t>
            </w:r>
          </w:p>
        </w:tc>
      </w:tr>
    </w:tbl>
    <w:p w:rsidR="00241868" w:rsidRPr="00241868" w:rsidRDefault="00241868" w:rsidP="008D06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</w:rPr>
      </w:pPr>
      <w:r w:rsidRPr="00241868">
        <w:rPr>
          <w:rFonts w:ascii="Times New Roman" w:hAnsi="Times New Roman" w:cs="Times New Roman"/>
          <w:b/>
          <w:bCs/>
        </w:rPr>
        <w:t>Лист 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119"/>
        <w:gridCol w:w="1559"/>
        <w:gridCol w:w="1383"/>
      </w:tblGrid>
      <w:tr w:rsidR="00241868" w:rsidRPr="00241868" w:rsidTr="0031589D">
        <w:tc>
          <w:tcPr>
            <w:tcW w:w="675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835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3119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559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Подпись</w:t>
            </w:r>
          </w:p>
        </w:tc>
        <w:tc>
          <w:tcPr>
            <w:tcW w:w="1383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Дата</w:t>
            </w:r>
          </w:p>
        </w:tc>
      </w:tr>
      <w:tr w:rsidR="00241868" w:rsidRPr="00241868" w:rsidTr="0031589D">
        <w:tc>
          <w:tcPr>
            <w:tcW w:w="67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Гл. бухгалтер</w:t>
            </w:r>
          </w:p>
        </w:tc>
        <w:tc>
          <w:tcPr>
            <w:tcW w:w="3119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Ефремова С.Н.</w:t>
            </w:r>
          </w:p>
        </w:tc>
        <w:tc>
          <w:tcPr>
            <w:tcW w:w="1559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868" w:rsidRPr="00241868" w:rsidTr="0031589D">
        <w:tc>
          <w:tcPr>
            <w:tcW w:w="67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 xml:space="preserve">Зам. </w:t>
            </w:r>
            <w:proofErr w:type="spellStart"/>
            <w:r w:rsidRPr="00F706A9">
              <w:rPr>
                <w:rFonts w:ascii="Times New Roman" w:hAnsi="Times New Roman" w:cs="Times New Roman"/>
                <w:bCs/>
              </w:rPr>
              <w:t>дир</w:t>
            </w:r>
            <w:proofErr w:type="spellEnd"/>
            <w:r w:rsidRPr="00F706A9">
              <w:rPr>
                <w:rFonts w:ascii="Times New Roman" w:hAnsi="Times New Roman" w:cs="Times New Roman"/>
                <w:bCs/>
              </w:rPr>
              <w:t>. по ВР</w:t>
            </w:r>
          </w:p>
        </w:tc>
        <w:tc>
          <w:tcPr>
            <w:tcW w:w="3119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Попова М.Г.</w:t>
            </w:r>
          </w:p>
        </w:tc>
        <w:tc>
          <w:tcPr>
            <w:tcW w:w="1559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868" w:rsidRPr="00241868" w:rsidTr="0031589D">
        <w:tc>
          <w:tcPr>
            <w:tcW w:w="67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3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 xml:space="preserve">Зав. столовой </w:t>
            </w:r>
          </w:p>
        </w:tc>
        <w:tc>
          <w:tcPr>
            <w:tcW w:w="3119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706A9">
              <w:rPr>
                <w:rFonts w:ascii="Times New Roman" w:hAnsi="Times New Roman" w:cs="Times New Roman"/>
                <w:bCs/>
              </w:rPr>
              <w:t>Дударенко</w:t>
            </w:r>
            <w:proofErr w:type="spellEnd"/>
            <w:r w:rsidRPr="00F706A9">
              <w:rPr>
                <w:rFonts w:ascii="Times New Roman" w:hAnsi="Times New Roman" w:cs="Times New Roman"/>
                <w:bCs/>
              </w:rPr>
              <w:t xml:space="preserve"> Е.А.</w:t>
            </w:r>
          </w:p>
        </w:tc>
        <w:tc>
          <w:tcPr>
            <w:tcW w:w="1559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868" w:rsidRPr="00241868" w:rsidTr="0031589D">
        <w:tc>
          <w:tcPr>
            <w:tcW w:w="67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Зав. общежитием</w:t>
            </w:r>
          </w:p>
        </w:tc>
        <w:tc>
          <w:tcPr>
            <w:tcW w:w="3119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Семенова Д.П.</w:t>
            </w:r>
          </w:p>
        </w:tc>
        <w:tc>
          <w:tcPr>
            <w:tcW w:w="1559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868" w:rsidRPr="00241868" w:rsidTr="0031589D">
        <w:tc>
          <w:tcPr>
            <w:tcW w:w="67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3119" w:type="dxa"/>
          </w:tcPr>
          <w:p w:rsidR="00241868" w:rsidRPr="00F706A9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706A9">
              <w:rPr>
                <w:rFonts w:ascii="Times New Roman" w:hAnsi="Times New Roman" w:cs="Times New Roman"/>
                <w:bCs/>
              </w:rPr>
              <w:t>Моякунова</w:t>
            </w:r>
            <w:proofErr w:type="spellEnd"/>
            <w:r w:rsidRPr="00F706A9"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1559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868" w:rsidRPr="00241868" w:rsidTr="0031589D">
        <w:tc>
          <w:tcPr>
            <w:tcW w:w="675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868" w:rsidRPr="00241868" w:rsidTr="0031589D">
        <w:tc>
          <w:tcPr>
            <w:tcW w:w="675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</w:tcPr>
          <w:p w:rsidR="00241868" w:rsidRPr="00241868" w:rsidRDefault="00241868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41868" w:rsidRPr="00241868" w:rsidRDefault="00241868" w:rsidP="0024186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241868" w:rsidRPr="00241868" w:rsidRDefault="00241868" w:rsidP="0024186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1868">
        <w:rPr>
          <w:rFonts w:ascii="Times New Roman" w:hAnsi="Times New Roman" w:cs="Times New Roman"/>
          <w:b/>
          <w:bCs/>
        </w:rPr>
        <w:t>Лист рассылки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791"/>
        <w:gridCol w:w="3059"/>
        <w:gridCol w:w="1548"/>
        <w:gridCol w:w="1362"/>
      </w:tblGrid>
      <w:tr w:rsidR="00241868" w:rsidRPr="00241868" w:rsidTr="0031589D">
        <w:tc>
          <w:tcPr>
            <w:tcW w:w="669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791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3059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548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Подпись</w:t>
            </w:r>
          </w:p>
        </w:tc>
        <w:tc>
          <w:tcPr>
            <w:tcW w:w="1362" w:type="dxa"/>
          </w:tcPr>
          <w:p w:rsidR="00241868" w:rsidRPr="00241868" w:rsidRDefault="00241868" w:rsidP="00315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868">
              <w:rPr>
                <w:rFonts w:ascii="Times New Roman" w:hAnsi="Times New Roman" w:cs="Times New Roman"/>
                <w:bCs/>
              </w:rPr>
              <w:t>Дата</w:t>
            </w:r>
          </w:p>
        </w:tc>
      </w:tr>
      <w:tr w:rsidR="00F706A9" w:rsidRPr="00241868" w:rsidTr="0031589D">
        <w:tc>
          <w:tcPr>
            <w:tcW w:w="66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1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Гл. бухгалтер</w:t>
            </w:r>
          </w:p>
        </w:tc>
        <w:tc>
          <w:tcPr>
            <w:tcW w:w="305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Ефремова С.Н.</w:t>
            </w:r>
          </w:p>
        </w:tc>
        <w:tc>
          <w:tcPr>
            <w:tcW w:w="1548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6A9" w:rsidRPr="00241868" w:rsidTr="0031589D">
        <w:tc>
          <w:tcPr>
            <w:tcW w:w="66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91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 xml:space="preserve">Зам. </w:t>
            </w:r>
            <w:proofErr w:type="spellStart"/>
            <w:r w:rsidRPr="00F706A9">
              <w:rPr>
                <w:rFonts w:ascii="Times New Roman" w:hAnsi="Times New Roman" w:cs="Times New Roman"/>
                <w:bCs/>
              </w:rPr>
              <w:t>дир</w:t>
            </w:r>
            <w:proofErr w:type="spellEnd"/>
            <w:r w:rsidRPr="00F706A9">
              <w:rPr>
                <w:rFonts w:ascii="Times New Roman" w:hAnsi="Times New Roman" w:cs="Times New Roman"/>
                <w:bCs/>
              </w:rPr>
              <w:t>. по ВР</w:t>
            </w:r>
          </w:p>
        </w:tc>
        <w:tc>
          <w:tcPr>
            <w:tcW w:w="305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Попова М.Г.</w:t>
            </w:r>
          </w:p>
        </w:tc>
        <w:tc>
          <w:tcPr>
            <w:tcW w:w="1548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6A9" w:rsidRPr="00241868" w:rsidTr="0031589D">
        <w:tc>
          <w:tcPr>
            <w:tcW w:w="66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91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 xml:space="preserve">Зав. столовой </w:t>
            </w:r>
          </w:p>
        </w:tc>
        <w:tc>
          <w:tcPr>
            <w:tcW w:w="305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706A9">
              <w:rPr>
                <w:rFonts w:ascii="Times New Roman" w:hAnsi="Times New Roman" w:cs="Times New Roman"/>
                <w:bCs/>
              </w:rPr>
              <w:t>Дударенко</w:t>
            </w:r>
            <w:proofErr w:type="spellEnd"/>
            <w:r w:rsidRPr="00F706A9">
              <w:rPr>
                <w:rFonts w:ascii="Times New Roman" w:hAnsi="Times New Roman" w:cs="Times New Roman"/>
                <w:bCs/>
              </w:rPr>
              <w:t xml:space="preserve"> Е.А.</w:t>
            </w:r>
          </w:p>
        </w:tc>
        <w:tc>
          <w:tcPr>
            <w:tcW w:w="1548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6A9" w:rsidRPr="00241868" w:rsidTr="0031589D">
        <w:tc>
          <w:tcPr>
            <w:tcW w:w="66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91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Зав. общежитием</w:t>
            </w:r>
          </w:p>
        </w:tc>
        <w:tc>
          <w:tcPr>
            <w:tcW w:w="305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Семенова Д.П.</w:t>
            </w:r>
          </w:p>
        </w:tc>
        <w:tc>
          <w:tcPr>
            <w:tcW w:w="1548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6A9" w:rsidRPr="00241868" w:rsidTr="0031589D">
        <w:tc>
          <w:tcPr>
            <w:tcW w:w="66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91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06A9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3059" w:type="dxa"/>
          </w:tcPr>
          <w:p w:rsidR="00F706A9" w:rsidRPr="00F706A9" w:rsidRDefault="00F706A9" w:rsidP="00E220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706A9">
              <w:rPr>
                <w:rFonts w:ascii="Times New Roman" w:hAnsi="Times New Roman" w:cs="Times New Roman"/>
                <w:bCs/>
              </w:rPr>
              <w:t>Моякунова</w:t>
            </w:r>
            <w:proofErr w:type="spellEnd"/>
            <w:r w:rsidRPr="00F706A9"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1548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</w:tcPr>
          <w:p w:rsidR="00F706A9" w:rsidRPr="00241868" w:rsidRDefault="00F706A9" w:rsidP="00315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6A9" w:rsidRPr="000463DD" w:rsidTr="0031589D">
        <w:tc>
          <w:tcPr>
            <w:tcW w:w="669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91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9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48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62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706A9" w:rsidRPr="000463DD" w:rsidTr="0031589D">
        <w:tc>
          <w:tcPr>
            <w:tcW w:w="669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91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9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48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62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706A9" w:rsidRPr="000463DD" w:rsidTr="0031589D">
        <w:tc>
          <w:tcPr>
            <w:tcW w:w="669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91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9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48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62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706A9" w:rsidRPr="000463DD" w:rsidTr="0031589D">
        <w:tc>
          <w:tcPr>
            <w:tcW w:w="669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91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9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48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62" w:type="dxa"/>
          </w:tcPr>
          <w:p w:rsidR="00F706A9" w:rsidRPr="000463DD" w:rsidRDefault="00F706A9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241868" w:rsidRPr="000463DD" w:rsidRDefault="00241868" w:rsidP="00241868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</w:rPr>
      </w:pPr>
      <w:r w:rsidRPr="000463DD">
        <w:rPr>
          <w:b/>
        </w:rPr>
        <w:t xml:space="preserve">            </w:t>
      </w:r>
      <w:r w:rsidRPr="000463DD">
        <w:rPr>
          <w:b/>
        </w:rPr>
        <w:br/>
      </w:r>
    </w:p>
    <w:p w:rsidR="006304CE" w:rsidRPr="00B22425" w:rsidRDefault="00241868" w:rsidP="0024186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4C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304CE" w:rsidRDefault="00241868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304CE" w:rsidRPr="004E24D9">
        <w:rPr>
          <w:rFonts w:ascii="Times New Roman" w:hAnsi="Times New Roman" w:cs="Times New Roman"/>
          <w:sz w:val="24"/>
          <w:szCs w:val="24"/>
        </w:rPr>
        <w:t>Положен</w:t>
      </w:r>
      <w:r w:rsidR="006304CE">
        <w:rPr>
          <w:rFonts w:ascii="Times New Roman" w:hAnsi="Times New Roman" w:cs="Times New Roman"/>
          <w:sz w:val="24"/>
          <w:szCs w:val="24"/>
        </w:rPr>
        <w:t xml:space="preserve">ие разработано в соответствии с </w:t>
      </w:r>
      <w:r w:rsidR="006304CE" w:rsidRPr="004E24D9">
        <w:rPr>
          <w:rFonts w:ascii="Times New Roman" w:hAnsi="Times New Roman" w:cs="Times New Roman"/>
          <w:sz w:val="24"/>
          <w:szCs w:val="24"/>
        </w:rPr>
        <w:t>Законом Российской Федерации п1.15ч</w:t>
      </w:r>
      <w:r w:rsidR="006304CE">
        <w:rPr>
          <w:rFonts w:ascii="Times New Roman" w:hAnsi="Times New Roman" w:cs="Times New Roman"/>
          <w:sz w:val="24"/>
          <w:szCs w:val="24"/>
        </w:rPr>
        <w:t>.</w:t>
      </w:r>
      <w:r w:rsidR="006304CE" w:rsidRPr="004E24D9">
        <w:rPr>
          <w:rFonts w:ascii="Times New Roman" w:hAnsi="Times New Roman" w:cs="Times New Roman"/>
          <w:sz w:val="24"/>
          <w:szCs w:val="24"/>
        </w:rPr>
        <w:t>3ст.28,</w:t>
      </w:r>
      <w:r w:rsidR="006304CE">
        <w:rPr>
          <w:rFonts w:ascii="Times New Roman" w:hAnsi="Times New Roman" w:cs="Times New Roman"/>
          <w:sz w:val="24"/>
          <w:szCs w:val="24"/>
        </w:rPr>
        <w:t xml:space="preserve"> </w:t>
      </w:r>
      <w:r w:rsidR="006304CE" w:rsidRPr="004E24D9">
        <w:rPr>
          <w:rFonts w:ascii="Times New Roman" w:hAnsi="Times New Roman" w:cs="Times New Roman"/>
          <w:sz w:val="24"/>
          <w:szCs w:val="24"/>
        </w:rPr>
        <w:t>п</w:t>
      </w:r>
      <w:r w:rsidR="006304CE">
        <w:rPr>
          <w:rFonts w:ascii="Times New Roman" w:hAnsi="Times New Roman" w:cs="Times New Roman"/>
          <w:sz w:val="24"/>
          <w:szCs w:val="24"/>
        </w:rPr>
        <w:t>.</w:t>
      </w:r>
      <w:r w:rsidR="006304CE" w:rsidRPr="004E24D9">
        <w:rPr>
          <w:rFonts w:ascii="Times New Roman" w:hAnsi="Times New Roman" w:cs="Times New Roman"/>
          <w:sz w:val="24"/>
          <w:szCs w:val="24"/>
        </w:rPr>
        <w:t>2 ч</w:t>
      </w:r>
      <w:r w:rsidR="006304CE">
        <w:rPr>
          <w:rFonts w:ascii="Times New Roman" w:hAnsi="Times New Roman" w:cs="Times New Roman"/>
          <w:sz w:val="24"/>
          <w:szCs w:val="24"/>
        </w:rPr>
        <w:t>.</w:t>
      </w:r>
      <w:r w:rsidR="006304CE" w:rsidRPr="004E24D9">
        <w:rPr>
          <w:rFonts w:ascii="Times New Roman" w:hAnsi="Times New Roman" w:cs="Times New Roman"/>
          <w:sz w:val="24"/>
          <w:szCs w:val="24"/>
        </w:rPr>
        <w:t>2 ст</w:t>
      </w:r>
      <w:r w:rsidR="006304CE">
        <w:rPr>
          <w:rFonts w:ascii="Times New Roman" w:hAnsi="Times New Roman" w:cs="Times New Roman"/>
          <w:sz w:val="24"/>
          <w:szCs w:val="24"/>
        </w:rPr>
        <w:t>.</w:t>
      </w:r>
      <w:r w:rsidR="006304CE" w:rsidRPr="004E24D9">
        <w:rPr>
          <w:rFonts w:ascii="Times New Roman" w:hAnsi="Times New Roman" w:cs="Times New Roman"/>
          <w:sz w:val="24"/>
          <w:szCs w:val="24"/>
        </w:rPr>
        <w:t>34,ст.37 "Об образовании в РФ</w:t>
      </w:r>
      <w:proofErr w:type="gramStart"/>
      <w:r w:rsidR="006304CE" w:rsidRPr="004E24D9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="006304CE" w:rsidRPr="004E24D9">
        <w:rPr>
          <w:rFonts w:ascii="Times New Roman" w:hAnsi="Times New Roman" w:cs="Times New Roman"/>
          <w:sz w:val="24"/>
          <w:szCs w:val="24"/>
        </w:rPr>
        <w:t>т</w:t>
      </w:r>
      <w:r w:rsidR="006304CE">
        <w:rPr>
          <w:rFonts w:ascii="Times New Roman" w:hAnsi="Times New Roman" w:cs="Times New Roman"/>
          <w:sz w:val="24"/>
          <w:szCs w:val="24"/>
        </w:rPr>
        <w:t xml:space="preserve"> 29.12.2012,№273, Уставом колледжа, </w:t>
      </w:r>
      <w:r w:rsidR="006304CE" w:rsidRPr="004E24D9">
        <w:rPr>
          <w:rFonts w:ascii="Times New Roman" w:hAnsi="Times New Roman" w:cs="Times New Roman"/>
          <w:sz w:val="24"/>
          <w:szCs w:val="24"/>
        </w:rPr>
        <w:t>Федеральным законом от 30.03.1999 года №52-ФЗ " О санитарно-эпидемиолог</w:t>
      </w:r>
      <w:r w:rsidR="006304CE">
        <w:rPr>
          <w:rFonts w:ascii="Times New Roman" w:hAnsi="Times New Roman" w:cs="Times New Roman"/>
          <w:sz w:val="24"/>
          <w:szCs w:val="24"/>
        </w:rPr>
        <w:t xml:space="preserve">ическом благополучии населения", </w:t>
      </w:r>
      <w:proofErr w:type="spellStart"/>
      <w:r w:rsidR="006304CE" w:rsidRPr="004E24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304CE" w:rsidRPr="004E24D9">
        <w:rPr>
          <w:rFonts w:ascii="Times New Roman" w:hAnsi="Times New Roman" w:cs="Times New Roman"/>
          <w:sz w:val="24"/>
          <w:szCs w:val="24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</w:t>
      </w:r>
      <w:r w:rsidR="006304CE">
        <w:rPr>
          <w:rFonts w:ascii="Times New Roman" w:hAnsi="Times New Roman" w:cs="Times New Roman"/>
          <w:sz w:val="24"/>
          <w:szCs w:val="24"/>
        </w:rPr>
        <w:t>образования".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1.2.Положени</w:t>
      </w:r>
      <w:r w:rsidR="005936ED">
        <w:rPr>
          <w:rFonts w:ascii="Times New Roman" w:hAnsi="Times New Roman" w:cs="Times New Roman"/>
          <w:sz w:val="24"/>
          <w:szCs w:val="24"/>
        </w:rPr>
        <w:t>е</w:t>
      </w:r>
      <w:r w:rsidRPr="004E24D9">
        <w:rPr>
          <w:rFonts w:ascii="Times New Roman" w:hAnsi="Times New Roman" w:cs="Times New Roman"/>
          <w:sz w:val="24"/>
          <w:szCs w:val="24"/>
        </w:rPr>
        <w:t xml:space="preserve"> об организации питания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ED">
        <w:rPr>
          <w:rFonts w:ascii="Times New Roman" w:hAnsi="Times New Roman" w:cs="Times New Roman"/>
          <w:sz w:val="24"/>
          <w:szCs w:val="24"/>
        </w:rPr>
        <w:t xml:space="preserve">- </w:t>
      </w:r>
      <w:r w:rsidRPr="004E24D9">
        <w:rPr>
          <w:rFonts w:ascii="Times New Roman" w:hAnsi="Times New Roman" w:cs="Times New Roman"/>
          <w:sz w:val="24"/>
          <w:szCs w:val="24"/>
        </w:rPr>
        <w:t>Положение) устанавливает порядок организации рационального питания студентов, определяет основные организационные принципы, правила и требования к организации питания студентов.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E24D9">
        <w:rPr>
          <w:rFonts w:ascii="Times New Roman" w:hAnsi="Times New Roman" w:cs="Times New Roman"/>
          <w:sz w:val="24"/>
          <w:szCs w:val="24"/>
        </w:rPr>
        <w:t>Положение разработано в целях организации полноценного горячего питания студентов, социальной поддержки и укрепления здоровья студентов, создания комфортной среды образовательного процесса.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4E24D9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студентов.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4E24D9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регламентирующим деятельность колледжа по вопросам питания, принимается на педагогическом совете, согласовывается с Советом колледжа и утверждается приказом директора колледжа.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4E24D9">
        <w:rPr>
          <w:rFonts w:ascii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 1.5. настоящего Положения.</w:t>
      </w:r>
    </w:p>
    <w:p w:rsidR="006304CE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4E24D9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936ED" w:rsidRDefault="005936ED" w:rsidP="0024186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4CE" w:rsidRPr="00011FBB" w:rsidRDefault="005936ED" w:rsidP="0024186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2418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4CE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6304CE" w:rsidRPr="004E24D9" w:rsidRDefault="0062312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304CE" w:rsidRPr="004E24D9">
        <w:rPr>
          <w:rFonts w:ascii="Times New Roman" w:hAnsi="Times New Roman" w:cs="Times New Roman"/>
          <w:sz w:val="24"/>
          <w:szCs w:val="24"/>
        </w:rPr>
        <w:t>Основными целями и задачами при организации питания студентов является: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ab/>
        <w:t xml:space="preserve"> обеспечение студентов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ab/>
        <w:t xml:space="preserve"> гарантированное качество и безопасность питания и пищевых продуктов, используемых для приготовления блюд;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ab/>
        <w:t xml:space="preserve"> профилактика инфекционных и неинфекционных заболеваний, связанных с фактором питания;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ab/>
        <w:t xml:space="preserve"> пропаганда принципов полноценного и здорового питания;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ab/>
        <w:t xml:space="preserve"> социальная поддержка социально незащищенных, малообеспеченных студентов;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E24D9">
        <w:rPr>
          <w:rFonts w:ascii="Times New Roman" w:hAnsi="Times New Roman" w:cs="Times New Roman"/>
          <w:sz w:val="24"/>
          <w:szCs w:val="24"/>
        </w:rPr>
        <w:tab/>
        <w:t xml:space="preserve"> модернизация пищеблоков в соответствии с требованиями санитарных норм и правил, современных технологий;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ab/>
        <w:t xml:space="preserve"> 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4CE" w:rsidRDefault="00623125" w:rsidP="0024186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2418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4CE">
        <w:rPr>
          <w:rFonts w:ascii="Times New Roman" w:hAnsi="Times New Roman" w:cs="Times New Roman"/>
          <w:b/>
          <w:bCs/>
          <w:sz w:val="24"/>
          <w:szCs w:val="24"/>
        </w:rPr>
        <w:t xml:space="preserve">Общие требования </w:t>
      </w:r>
      <w:r w:rsidR="006304CE" w:rsidRPr="00011FBB">
        <w:rPr>
          <w:rFonts w:ascii="Times New Roman" w:hAnsi="Times New Roman" w:cs="Times New Roman"/>
          <w:b/>
          <w:bCs/>
          <w:sz w:val="24"/>
          <w:szCs w:val="24"/>
        </w:rPr>
        <w:t>организации питания студентов</w:t>
      </w:r>
    </w:p>
    <w:p w:rsidR="006304CE" w:rsidRPr="001556DB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4E24D9">
        <w:rPr>
          <w:rFonts w:ascii="Times New Roman" w:hAnsi="Times New Roman" w:cs="Times New Roman"/>
          <w:sz w:val="24"/>
          <w:szCs w:val="24"/>
        </w:rPr>
        <w:t>Организация питания студентов является отдельным обязательным направлением деятельности колледжа.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E24D9">
        <w:rPr>
          <w:rFonts w:ascii="Times New Roman" w:hAnsi="Times New Roman" w:cs="Times New Roman"/>
          <w:sz w:val="24"/>
          <w:szCs w:val="24"/>
        </w:rPr>
        <w:t>Для организации питания студентов используются специальные помещения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 xml:space="preserve">( пищеблок), </w:t>
      </w:r>
      <w:proofErr w:type="gramStart"/>
      <w:r w:rsidRPr="004E24D9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4E24D9">
        <w:rPr>
          <w:rFonts w:ascii="Times New Roman" w:hAnsi="Times New Roman" w:cs="Times New Roman"/>
          <w:sz w:val="24"/>
          <w:szCs w:val="24"/>
        </w:rPr>
        <w:t xml:space="preserve"> требованиям санитарно-гигиенических норм и правил по следующим направлениям: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>соответствие числа посадочных мест столовой установленным нормам;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>наличие пищеблока, подсобных помещений для хранения продуктов;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 xml:space="preserve">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>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E24D9">
        <w:rPr>
          <w:rFonts w:ascii="Times New Roman" w:hAnsi="Times New Roman" w:cs="Times New Roman"/>
          <w:sz w:val="24"/>
          <w:szCs w:val="24"/>
        </w:rPr>
        <w:t>соответствие иным требованиям действующих санитарных норм и правил в Российской Федерации.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E24D9">
        <w:rPr>
          <w:rFonts w:ascii="Times New Roman" w:hAnsi="Times New Roman" w:cs="Times New Roman"/>
          <w:sz w:val="24"/>
          <w:szCs w:val="24"/>
        </w:rPr>
        <w:t>В пищеблоке постоянно должны находиться: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заявки на питание, журнал учета фактической посещаемости столовой студентами;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журнал бракеража пищевых продуктов;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органолептический журнал, журнал здоровья;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журнал учета температурного режима холодильного оборудования;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ежедневные меню, технологические карты на приготовляемые блюда;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книга отзывов и предложений.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4E24D9">
        <w:rPr>
          <w:rFonts w:ascii="Times New Roman" w:hAnsi="Times New Roman" w:cs="Times New Roman"/>
          <w:sz w:val="24"/>
          <w:szCs w:val="24"/>
        </w:rPr>
        <w:t xml:space="preserve">Режим питания в колледже определяется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 xml:space="preserve">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/ постановлением Главного государственного санитарного врач</w:t>
      </w:r>
      <w:r>
        <w:rPr>
          <w:rFonts w:ascii="Times New Roman" w:hAnsi="Times New Roman" w:cs="Times New Roman"/>
          <w:sz w:val="24"/>
          <w:szCs w:val="24"/>
        </w:rPr>
        <w:t>а Российской Федерации №45 от '</w:t>
      </w:r>
      <w:r w:rsidRPr="004E24D9">
        <w:rPr>
          <w:rFonts w:ascii="Times New Roman" w:hAnsi="Times New Roman" w:cs="Times New Roman"/>
          <w:sz w:val="24"/>
          <w:szCs w:val="24"/>
        </w:rPr>
        <w:t>23.07.2008 года.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4E24D9">
        <w:rPr>
          <w:rFonts w:ascii="Times New Roman" w:hAnsi="Times New Roman" w:cs="Times New Roman"/>
          <w:sz w:val="24"/>
          <w:szCs w:val="24"/>
        </w:rPr>
        <w:t>Примерное меню утверждается директором колледжа.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E24D9">
        <w:rPr>
          <w:rFonts w:ascii="Times New Roman" w:hAnsi="Times New Roman" w:cs="Times New Roman"/>
          <w:sz w:val="24"/>
          <w:szCs w:val="24"/>
        </w:rPr>
        <w:t>Цены производимой в столовой продукции (стоимость готовых кулинарных блюд, стоимость завтраков и обедов) определяются исходя из стоимости продуктов питания.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E24D9">
        <w:rPr>
          <w:rFonts w:ascii="Times New Roman" w:hAnsi="Times New Roman" w:cs="Times New Roman"/>
          <w:sz w:val="24"/>
          <w:szCs w:val="24"/>
        </w:rPr>
        <w:t>Обслуживание горячим питанием студентов осуществляется штатными сотрудниками колледжа,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4E24D9">
        <w:rPr>
          <w:rFonts w:ascii="Times New Roman" w:hAnsi="Times New Roman" w:cs="Times New Roman"/>
          <w:sz w:val="24"/>
          <w:szCs w:val="24"/>
        </w:rPr>
        <w:t>Поставку пищевых продуктов и продовольственного сырья для организации питания в колледже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заключены договоры.</w:t>
      </w:r>
      <w:proofErr w:type="gramEnd"/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4E24D9">
        <w:rPr>
          <w:rFonts w:ascii="Times New Roman" w:hAnsi="Times New Roman" w:cs="Times New Roman"/>
          <w:sz w:val="24"/>
          <w:szCs w:val="24"/>
        </w:rPr>
        <w:t>На поставку питания заключаются контракты (договоры) непосредственно колледжем, являющимся заказчиком.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4E24D9">
        <w:rPr>
          <w:rFonts w:ascii="Times New Roman" w:hAnsi="Times New Roman" w:cs="Times New Roman"/>
          <w:sz w:val="24"/>
          <w:szCs w:val="24"/>
        </w:rPr>
        <w:t xml:space="preserve">Гигиенические показатели пищевой ценности продовольственного сырья и пищевых продуктов, используемых в питании студентов, должны соответствовать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 xml:space="preserve"> 2.4.5.2409- 08.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4E24D9">
        <w:rPr>
          <w:rFonts w:ascii="Times New Roman" w:hAnsi="Times New Roman" w:cs="Times New Roman"/>
          <w:sz w:val="24"/>
          <w:szCs w:val="24"/>
        </w:rPr>
        <w:t xml:space="preserve">Медико-биологическая и гигиеническая оценка рационов питания (примерных меню), разрабатываемых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юношей и девушек в пищевых веществах и энергии, плановый контроль организации питания, контроль качества поступающего сырья и готовой продукции, реализуемых в колледже, осуществляется органами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4D9">
        <w:rPr>
          <w:rFonts w:ascii="Times New Roman" w:hAnsi="Times New Roman" w:cs="Times New Roman"/>
          <w:sz w:val="24"/>
          <w:szCs w:val="24"/>
        </w:rPr>
        <w:t xml:space="preserve"> Директор колледжа является ответственным лицом за организацию охвата студентов горячим питанием.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Pr="004E24D9">
        <w:rPr>
          <w:rFonts w:ascii="Times New Roman" w:hAnsi="Times New Roman" w:cs="Times New Roman"/>
          <w:sz w:val="24"/>
          <w:szCs w:val="24"/>
        </w:rPr>
        <w:t>Приказом директора колледжа из числа административных педагогических работников назначается лицо, ответственное за организацию питания на текущий учебный год.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3.13.</w:t>
      </w:r>
      <w:r w:rsidRPr="004E24D9">
        <w:rPr>
          <w:rFonts w:ascii="Times New Roman" w:hAnsi="Times New Roman" w:cs="Times New Roman"/>
          <w:sz w:val="24"/>
          <w:szCs w:val="24"/>
        </w:rPr>
        <w:t>Контроль и учет денежных средств, выделяемых на организацию питания, осуществляет ответственный за оборот денежных средств, назначаемый приказом директора колледжа на текущий учебный год.</w:t>
      </w:r>
    </w:p>
    <w:p w:rsidR="00241868" w:rsidRDefault="00241868" w:rsidP="0024186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4CE" w:rsidRDefault="00623125" w:rsidP="0024186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6304CE" w:rsidRPr="009A1CE4">
        <w:rPr>
          <w:rFonts w:ascii="Times New Roman" w:hAnsi="Times New Roman" w:cs="Times New Roman"/>
          <w:b/>
          <w:bCs/>
          <w:sz w:val="24"/>
          <w:szCs w:val="24"/>
        </w:rPr>
        <w:t>. Порядок организации питания студентов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E24D9">
        <w:rPr>
          <w:rFonts w:ascii="Times New Roman" w:hAnsi="Times New Roman" w:cs="Times New Roman"/>
          <w:sz w:val="24"/>
          <w:szCs w:val="24"/>
        </w:rPr>
        <w:t>Питание студентов организуется на бесплатной основе (за счет бюджетных средств)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4E24D9">
        <w:rPr>
          <w:rFonts w:ascii="Times New Roman" w:hAnsi="Times New Roman" w:cs="Times New Roman"/>
          <w:sz w:val="24"/>
          <w:szCs w:val="24"/>
        </w:rPr>
        <w:t>Ежедневные меню рационов питания согласовываются с директором колледжа, меню с указанием сведений об объемах блюд и наименованиях кулинарных изделий вывешиваются в обеденном зале.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4E24D9">
        <w:rPr>
          <w:rFonts w:ascii="Times New Roman" w:hAnsi="Times New Roman" w:cs="Times New Roman"/>
          <w:sz w:val="24"/>
          <w:szCs w:val="24"/>
        </w:rPr>
        <w:t>Столовая колледжа осуществляет производственную деятельность в режиме двухсменной работы колледжа и шестидневной учебной недели.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4E24D9">
        <w:rPr>
          <w:rFonts w:ascii="Times New Roman" w:hAnsi="Times New Roman" w:cs="Times New Roman"/>
          <w:sz w:val="24"/>
          <w:szCs w:val="24"/>
        </w:rPr>
        <w:t>Отпуск горячего питания студентов организуется на переменах продолжительностью не менее 10 и не более 40 минут, в соответствии с режимом учебных занятий. Режим предостав</w:t>
      </w:r>
      <w:bookmarkStart w:id="0" w:name="_GoBack"/>
      <w:bookmarkEnd w:id="0"/>
      <w:r w:rsidRPr="004E24D9">
        <w:rPr>
          <w:rFonts w:ascii="Times New Roman" w:hAnsi="Times New Roman" w:cs="Times New Roman"/>
          <w:sz w:val="24"/>
          <w:szCs w:val="24"/>
        </w:rPr>
        <w:t>ления питания студентам утверждается приказом директора колледжа ежегодно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4E24D9">
        <w:rPr>
          <w:rFonts w:ascii="Times New Roman" w:hAnsi="Times New Roman" w:cs="Times New Roman"/>
          <w:sz w:val="24"/>
          <w:szCs w:val="24"/>
        </w:rPr>
        <w:t>Дежурный администратор по колледжу содействует работникам столовой в организации питания.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4E24D9">
        <w:rPr>
          <w:rFonts w:ascii="Times New Roman" w:hAnsi="Times New Roman" w:cs="Times New Roman"/>
          <w:sz w:val="24"/>
          <w:szCs w:val="24"/>
        </w:rPr>
        <w:t>Организация обслуживания студентов горячим питанием осуществляется путем предварительного накрытия столов или отпуска блюд по талонам.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4E24D9">
        <w:rPr>
          <w:rFonts w:ascii="Times New Roman" w:hAnsi="Times New Roman" w:cs="Times New Roman"/>
          <w:sz w:val="24"/>
          <w:szCs w:val="24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 xml:space="preserve"> комиссия в составе медицинской сестры, ответственного за организацию горячего питания, заведующего столовой, заместителя директора колледжа по воспитательной работе. Состав комиссии на текущий учебный год утверждается приказом директора колледжа. Результаты проверок заносятся в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 xml:space="preserve"> журналы (журнал бракеража пищевых продуктов и продовольственного сырья, журнал бракеража готовой кулинарной продукции).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4E24D9">
        <w:rPr>
          <w:rFonts w:ascii="Times New Roman" w:hAnsi="Times New Roman" w:cs="Times New Roman"/>
          <w:sz w:val="24"/>
          <w:szCs w:val="24"/>
        </w:rPr>
        <w:t>Ответственное лицо за организацию горячего питания в колледже: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проверяет ассортимент поступающих продуктов питания, меню;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совместно с медицинской сестрой осуществляет контроль соблюдения графика отпуска питания студентам, предварительного накрытия (сервировки)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4D9">
        <w:rPr>
          <w:rFonts w:ascii="Times New Roman" w:hAnsi="Times New Roman" w:cs="Times New Roman"/>
          <w:sz w:val="24"/>
          <w:szCs w:val="24"/>
        </w:rPr>
        <w:t>столов;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принимает меры по обеспечению соблюдения санитарно - гигиенического режима.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4E24D9">
        <w:rPr>
          <w:rFonts w:ascii="Times New Roman" w:hAnsi="Times New Roman" w:cs="Times New Roman"/>
          <w:sz w:val="24"/>
          <w:szCs w:val="24"/>
        </w:rPr>
        <w:t>Ответственное лицо за оборот денежных средств: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 xml:space="preserve">ежемесячно принимает от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 xml:space="preserve"> заявки по количеству питающихся студентов на следующий учебный месяц;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передает заявку для составления меню-требования, меню и определения стоимости питания на день;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E24D9">
        <w:rPr>
          <w:rFonts w:ascii="Times New Roman" w:hAnsi="Times New Roman" w:cs="Times New Roman"/>
          <w:sz w:val="24"/>
          <w:szCs w:val="24"/>
        </w:rPr>
        <w:t>осуществляет контроль количества фактически отпущенных завтраков и обедов.</w:t>
      </w:r>
    </w:p>
    <w:p w:rsidR="00276595" w:rsidRDefault="00276595" w:rsidP="0024186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4CE" w:rsidRDefault="00623125" w:rsidP="0024186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304CE" w:rsidRPr="009A1CE4">
        <w:rPr>
          <w:rFonts w:ascii="Times New Roman" w:hAnsi="Times New Roman" w:cs="Times New Roman"/>
          <w:b/>
          <w:bCs/>
          <w:sz w:val="24"/>
          <w:szCs w:val="24"/>
        </w:rPr>
        <w:t>. Контроль организации питания студентов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4E24D9">
        <w:rPr>
          <w:rFonts w:ascii="Times New Roman" w:hAnsi="Times New Roman" w:cs="Times New Roman"/>
          <w:sz w:val="24"/>
          <w:szCs w:val="24"/>
        </w:rPr>
        <w:t xml:space="preserve">Контроль организации питания, соблюдения санитарно-эпидемиологических норм и правил, качества поступающего сырья и готовой продукции, реализуемых в колледже, осуществляется органами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>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E24D9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средств, выделяемых на питание в образовательном учреждении, осуществляет Финансовое управление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4E24D9">
        <w:rPr>
          <w:rFonts w:ascii="Times New Roman" w:hAnsi="Times New Roman" w:cs="Times New Roman"/>
          <w:sz w:val="24"/>
          <w:szCs w:val="24"/>
        </w:rPr>
        <w:t>Контроль целевого использования, учета поступления и расходования денежных и материальных средств осуществляет бухгалтерия колледжа.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4E24D9">
        <w:rPr>
          <w:rFonts w:ascii="Times New Roman" w:hAnsi="Times New Roman" w:cs="Times New Roman"/>
          <w:sz w:val="24"/>
          <w:szCs w:val="24"/>
        </w:rPr>
        <w:t xml:space="preserve">Текущий контроль организации питания студентов в колледже осуществляют медицинский персонал колледжа, ответственные за организацию питания, заместитель директора колледжа по воспитательной работе, уполномоченные члены Совета колледжа, представители профсоюзного комитета и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студпрофкома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 xml:space="preserve"> колледжа, специально создаваемая комиссия по контролю организации питания.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4E24D9">
        <w:rPr>
          <w:rFonts w:ascii="Times New Roman" w:hAnsi="Times New Roman" w:cs="Times New Roman"/>
          <w:sz w:val="24"/>
          <w:szCs w:val="24"/>
        </w:rPr>
        <w:t>Состав комиссии по контролю организации питания утверждается директором колледжа в начале каждого учебного года.</w:t>
      </w:r>
    </w:p>
    <w:p w:rsidR="00DF3720" w:rsidRDefault="00DF3720" w:rsidP="00DF372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4CE" w:rsidRPr="00DF3720" w:rsidRDefault="00623125" w:rsidP="00DF37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2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F3720">
        <w:rPr>
          <w:rFonts w:ascii="Times New Roman" w:hAnsi="Times New Roman" w:cs="Times New Roman"/>
          <w:b/>
          <w:sz w:val="24"/>
          <w:szCs w:val="24"/>
        </w:rPr>
        <w:t>.</w:t>
      </w:r>
      <w:r w:rsidR="00DF3720" w:rsidRPr="00DF3720">
        <w:rPr>
          <w:rFonts w:ascii="Times New Roman" w:hAnsi="Times New Roman" w:cs="Times New Roman"/>
          <w:b/>
          <w:sz w:val="24"/>
          <w:szCs w:val="24"/>
        </w:rPr>
        <w:t xml:space="preserve"> О бракераже</w:t>
      </w:r>
    </w:p>
    <w:p w:rsidR="006304CE" w:rsidRDefault="00DF3720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20">
        <w:rPr>
          <w:rFonts w:ascii="Times New Roman" w:hAnsi="Times New Roman" w:cs="Times New Roman"/>
          <w:bCs/>
          <w:sz w:val="24"/>
          <w:szCs w:val="24"/>
        </w:rPr>
        <w:t>6.</w:t>
      </w:r>
      <w:r w:rsidR="006304CE">
        <w:rPr>
          <w:rFonts w:ascii="Times New Roman" w:hAnsi="Times New Roman" w:cs="Times New Roman"/>
          <w:sz w:val="24"/>
          <w:szCs w:val="24"/>
        </w:rPr>
        <w:t>1.</w:t>
      </w:r>
      <w:r w:rsidR="006304CE" w:rsidRPr="004E24D9">
        <w:rPr>
          <w:rFonts w:ascii="Times New Roman" w:hAnsi="Times New Roman" w:cs="Times New Roman"/>
          <w:sz w:val="24"/>
          <w:szCs w:val="24"/>
        </w:rPr>
        <w:t>Bce блюда и кулинарные изделия, изготовляемые в столовой колледжа, подлежат обязательному бракеражу по мере готовности.</w:t>
      </w:r>
    </w:p>
    <w:p w:rsidR="006304CE" w:rsidRPr="004E24D9" w:rsidRDefault="00DF3720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04CE">
        <w:rPr>
          <w:rFonts w:ascii="Times New Roman" w:hAnsi="Times New Roman" w:cs="Times New Roman"/>
          <w:sz w:val="24"/>
          <w:szCs w:val="24"/>
        </w:rPr>
        <w:t>2.</w:t>
      </w:r>
      <w:r w:rsidR="006304CE" w:rsidRPr="004E24D9">
        <w:rPr>
          <w:rFonts w:ascii="Times New Roman" w:hAnsi="Times New Roman" w:cs="Times New Roman"/>
          <w:sz w:val="24"/>
          <w:szCs w:val="24"/>
        </w:rPr>
        <w:t>Бракераж блюд и готовых кулинарных изделий производит комиссия в составе: директора, заместителя директора по УВР, заместителя директора по АХЧ, медработника, дежурного администратора.</w:t>
      </w:r>
    </w:p>
    <w:p w:rsidR="006304CE" w:rsidRPr="004E24D9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04CE" w:rsidRPr="004E24D9">
        <w:rPr>
          <w:rFonts w:ascii="Times New Roman" w:hAnsi="Times New Roman" w:cs="Times New Roman"/>
          <w:sz w:val="24"/>
          <w:szCs w:val="24"/>
        </w:rPr>
        <w:t xml:space="preserve">3.Оценка качества продукции заносится в </w:t>
      </w:r>
      <w:proofErr w:type="spellStart"/>
      <w:r w:rsidR="006304CE" w:rsidRPr="004E24D9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6304CE" w:rsidRPr="004E24D9">
        <w:rPr>
          <w:rFonts w:ascii="Times New Roman" w:hAnsi="Times New Roman" w:cs="Times New Roman"/>
          <w:sz w:val="24"/>
          <w:szCs w:val="24"/>
        </w:rPr>
        <w:t xml:space="preserve"> журнал до ее начала реализации.</w:t>
      </w:r>
    </w:p>
    <w:p w:rsidR="006304CE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>При нарушении технологии приготовления пищи комиссия обязана снять изделия с продажи, направить их на доработку или переработку, а при необходимости - на исследование в санитарно-пищевую лабораторию.</w:t>
      </w:r>
    </w:p>
    <w:p w:rsidR="006304CE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04CE">
        <w:rPr>
          <w:rFonts w:ascii="Times New Roman" w:hAnsi="Times New Roman" w:cs="Times New Roman"/>
          <w:sz w:val="24"/>
          <w:szCs w:val="24"/>
        </w:rPr>
        <w:t>4.</w:t>
      </w:r>
      <w:r w:rsidR="006304CE" w:rsidRPr="004E24D9">
        <w:rPr>
          <w:rFonts w:ascii="Times New Roman" w:hAnsi="Times New Roman" w:cs="Times New Roman"/>
          <w:sz w:val="24"/>
          <w:szCs w:val="24"/>
        </w:rPr>
        <w:t xml:space="preserve">Столовая колледжа имеет </w:t>
      </w:r>
      <w:proofErr w:type="spellStart"/>
      <w:r w:rsidR="006304CE" w:rsidRPr="004E24D9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6304CE" w:rsidRPr="004E24D9">
        <w:rPr>
          <w:rFonts w:ascii="Times New Roman" w:hAnsi="Times New Roman" w:cs="Times New Roman"/>
          <w:sz w:val="24"/>
          <w:szCs w:val="24"/>
        </w:rPr>
        <w:t xml:space="preserve"> журнал, который должен быть пронумерован, прошнурован и скреплен печатью; хранится </w:t>
      </w:r>
      <w:proofErr w:type="spellStart"/>
      <w:r w:rsidR="006304CE" w:rsidRPr="004E24D9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6304CE" w:rsidRPr="004E24D9">
        <w:rPr>
          <w:rFonts w:ascii="Times New Roman" w:hAnsi="Times New Roman" w:cs="Times New Roman"/>
          <w:sz w:val="24"/>
          <w:szCs w:val="24"/>
        </w:rPr>
        <w:t xml:space="preserve"> журнал у заведующего производством.</w:t>
      </w:r>
    </w:p>
    <w:p w:rsidR="006304CE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304CE" w:rsidRPr="004E24D9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="006304CE" w:rsidRPr="004E24D9">
        <w:rPr>
          <w:rFonts w:ascii="Times New Roman" w:hAnsi="Times New Roman" w:cs="Times New Roman"/>
          <w:sz w:val="24"/>
          <w:szCs w:val="24"/>
        </w:rPr>
        <w:t>а качество пищи несут ответственность директор колледжа - как председатель бракеражной комиссии, заведующий производством и повара, приготовляющие продукцию.</w:t>
      </w:r>
    </w:p>
    <w:p w:rsidR="006304CE" w:rsidRPr="004E24D9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04CE" w:rsidRPr="004E24D9">
        <w:rPr>
          <w:rFonts w:ascii="Times New Roman" w:hAnsi="Times New Roman" w:cs="Times New Roman"/>
          <w:sz w:val="24"/>
          <w:szCs w:val="24"/>
        </w:rPr>
        <w:t xml:space="preserve">6.Оценка качества блюд и готовых кулинарных изделий </w:t>
      </w:r>
      <w:proofErr w:type="gramStart"/>
      <w:r w:rsidR="006304CE" w:rsidRPr="004E24D9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="006304CE" w:rsidRPr="004E24D9">
        <w:rPr>
          <w:rFonts w:ascii="Times New Roman" w:hAnsi="Times New Roman" w:cs="Times New Roman"/>
          <w:sz w:val="24"/>
          <w:szCs w:val="24"/>
        </w:rPr>
        <w:t xml:space="preserve"> по органолептическим показателям: вкусу, запаху, внешнему виду, цвету, консистенции. В зависимости от этих показателей даются оценки изделиям - «отлично», «хорошо», «</w:t>
      </w:r>
      <w:proofErr w:type="spellStart"/>
      <w:r w:rsidR="006304CE" w:rsidRPr="004E24D9">
        <w:rPr>
          <w:rFonts w:ascii="Times New Roman" w:hAnsi="Times New Roman" w:cs="Times New Roman"/>
          <w:sz w:val="24"/>
          <w:szCs w:val="24"/>
        </w:rPr>
        <w:t>удовлетворительтно</w:t>
      </w:r>
      <w:proofErr w:type="spellEnd"/>
      <w:r w:rsidR="006304CE" w:rsidRPr="004E24D9">
        <w:rPr>
          <w:rFonts w:ascii="Times New Roman" w:hAnsi="Times New Roman" w:cs="Times New Roman"/>
          <w:sz w:val="24"/>
          <w:szCs w:val="24"/>
        </w:rPr>
        <w:t>», «неудовлетворительно» (брак).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>Оценка «отлично»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>Оценка «хорошо» дается таким блюдам и кулинарным изделиям, которые имеют один незначительный дефект (недосолен, не доведен до нужного цвета и др.)</w:t>
      </w:r>
    </w:p>
    <w:p w:rsidR="006304CE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4D9">
        <w:rPr>
          <w:rFonts w:ascii="Times New Roman" w:hAnsi="Times New Roman" w:cs="Times New Roman"/>
          <w:sz w:val="24"/>
          <w:szCs w:val="24"/>
        </w:rPr>
        <w:t>Оценка «неудовлетворительно» (брак) дается изделиям, имеющие следующие недостатки: посторонний, несвойственный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порочащие блюда и изделия.</w:t>
      </w:r>
      <w:proofErr w:type="gramEnd"/>
    </w:p>
    <w:p w:rsidR="006304CE" w:rsidRPr="004E24D9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04CE" w:rsidRPr="004E24D9">
        <w:rPr>
          <w:rFonts w:ascii="Times New Roman" w:hAnsi="Times New Roman" w:cs="Times New Roman"/>
          <w:sz w:val="24"/>
          <w:szCs w:val="24"/>
        </w:rPr>
        <w:t>7.Оценка качества блюд и кулинарных изделий заносятся в журнал установленной формы и оформляются подписями всех членов комиссии.</w:t>
      </w:r>
    </w:p>
    <w:p w:rsidR="006304CE" w:rsidRPr="004E24D9" w:rsidRDefault="006304CE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D9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и «неудовлетворительно», данная </w:t>
      </w:r>
      <w:proofErr w:type="spellStart"/>
      <w:r w:rsidRPr="004E24D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4E24D9">
        <w:rPr>
          <w:rFonts w:ascii="Times New Roman" w:hAnsi="Times New Roman" w:cs="Times New Roman"/>
          <w:sz w:val="24"/>
          <w:szCs w:val="24"/>
        </w:rPr>
        <w:t xml:space="preserve"> комиссией или другими проверяющими лицами, обсуждается на производственных совещаниях колледжа. Лица, виновные в неудовлетворительном приготовлении блюд и кулинарных изделий, привлекаются к материальной и другой ответственности.</w:t>
      </w:r>
    </w:p>
    <w:p w:rsidR="006304CE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04CE" w:rsidRPr="004E24D9">
        <w:rPr>
          <w:rFonts w:ascii="Times New Roman" w:hAnsi="Times New Roman" w:cs="Times New Roman"/>
          <w:sz w:val="24"/>
          <w:szCs w:val="24"/>
        </w:rPr>
        <w:t>8.Для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- путем взвешивания порций, взятых при отпуске потребителю.</w:t>
      </w: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276595" w:rsidRPr="00276595" w:rsidTr="0031589D">
        <w:tc>
          <w:tcPr>
            <w:tcW w:w="1526" w:type="dxa"/>
            <w:vMerge w:val="restart"/>
          </w:tcPr>
          <w:p w:rsidR="00276595" w:rsidRPr="00276595" w:rsidRDefault="00F706A9" w:rsidP="00276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6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i1027" type="#_x0000_t75" alt="Эмблема ЯПК-2010" style="width:63pt;height:60.45pt;visibility:visible">
                  <v:imagedata r:id="rId4" o:title="Эмблема ЯПК-2010"/>
                </v:shape>
              </w:pict>
            </w:r>
          </w:p>
        </w:tc>
        <w:tc>
          <w:tcPr>
            <w:tcW w:w="8045" w:type="dxa"/>
          </w:tcPr>
          <w:p w:rsidR="00276595" w:rsidRPr="00276595" w:rsidRDefault="00276595" w:rsidP="0027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9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  <w:p w:rsidR="00276595" w:rsidRPr="00276595" w:rsidRDefault="00276595" w:rsidP="0027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САХ</w:t>
            </w:r>
            <w:proofErr w:type="gramStart"/>
            <w:r w:rsidRPr="00276595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276595">
              <w:rPr>
                <w:rFonts w:ascii="Times New Roman" w:hAnsi="Times New Roman" w:cs="Times New Roman"/>
                <w:b/>
                <w:sz w:val="28"/>
                <w:szCs w:val="28"/>
              </w:rPr>
              <w:t>ЯКУТИЯ)</w:t>
            </w:r>
          </w:p>
        </w:tc>
      </w:tr>
      <w:tr w:rsidR="00276595" w:rsidRPr="00276595" w:rsidTr="0031589D">
        <w:trPr>
          <w:trHeight w:val="1058"/>
        </w:trPr>
        <w:tc>
          <w:tcPr>
            <w:tcW w:w="1526" w:type="dxa"/>
            <w:vMerge/>
          </w:tcPr>
          <w:p w:rsidR="00276595" w:rsidRPr="00276595" w:rsidRDefault="00276595" w:rsidP="00276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276595" w:rsidRPr="00276595" w:rsidRDefault="00276595" w:rsidP="0027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9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Саха (Якутия) «Якутский педагогический колледж им. С.Ф.Гоголева»</w:t>
            </w:r>
          </w:p>
        </w:tc>
      </w:tr>
    </w:tbl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Default="00276595" w:rsidP="002418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95" w:rsidRPr="00276595" w:rsidRDefault="00276595" w:rsidP="0027659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76595">
        <w:rPr>
          <w:rFonts w:ascii="Times New Roman" w:hAnsi="Times New Roman" w:cs="Times New Roman"/>
          <w:b/>
          <w:bCs/>
        </w:rPr>
        <w:t>Лист учета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4"/>
        <w:gridCol w:w="1502"/>
        <w:gridCol w:w="1297"/>
        <w:gridCol w:w="1477"/>
        <w:gridCol w:w="1629"/>
        <w:gridCol w:w="1217"/>
        <w:gridCol w:w="1335"/>
      </w:tblGrid>
      <w:tr w:rsidR="00276595" w:rsidRPr="00276595" w:rsidTr="0031589D">
        <w:trPr>
          <w:trHeight w:val="1825"/>
        </w:trPr>
        <w:tc>
          <w:tcPr>
            <w:tcW w:w="1114" w:type="dxa"/>
          </w:tcPr>
          <w:p w:rsidR="00276595" w:rsidRPr="00276595" w:rsidRDefault="00276595" w:rsidP="00315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659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02" w:type="dxa"/>
          </w:tcPr>
          <w:p w:rsidR="00276595" w:rsidRPr="00276595" w:rsidRDefault="00276595" w:rsidP="00315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6595">
              <w:rPr>
                <w:rFonts w:ascii="Times New Roman" w:hAnsi="Times New Roman" w:cs="Times New Roman"/>
                <w:bCs/>
              </w:rPr>
              <w:t>Дата внесения изменений</w:t>
            </w:r>
          </w:p>
        </w:tc>
        <w:tc>
          <w:tcPr>
            <w:tcW w:w="1297" w:type="dxa"/>
          </w:tcPr>
          <w:p w:rsidR="00276595" w:rsidRPr="00276595" w:rsidRDefault="00276595" w:rsidP="00315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6595">
              <w:rPr>
                <w:rFonts w:ascii="Times New Roman" w:hAnsi="Times New Roman" w:cs="Times New Roman"/>
                <w:bCs/>
              </w:rPr>
              <w:t>Номера листов</w:t>
            </w:r>
          </w:p>
        </w:tc>
        <w:tc>
          <w:tcPr>
            <w:tcW w:w="1477" w:type="dxa"/>
          </w:tcPr>
          <w:p w:rsidR="00276595" w:rsidRPr="00276595" w:rsidRDefault="00276595" w:rsidP="00315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6595">
              <w:rPr>
                <w:rFonts w:ascii="Times New Roman" w:hAnsi="Times New Roman" w:cs="Times New Roman"/>
                <w:bCs/>
              </w:rPr>
              <w:t>Документ, на основании которого внесено изменение</w:t>
            </w:r>
          </w:p>
        </w:tc>
        <w:tc>
          <w:tcPr>
            <w:tcW w:w="1629" w:type="dxa"/>
          </w:tcPr>
          <w:p w:rsidR="00276595" w:rsidRPr="00276595" w:rsidRDefault="00276595" w:rsidP="00315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6595">
              <w:rPr>
                <w:rFonts w:ascii="Times New Roman" w:hAnsi="Times New Roman" w:cs="Times New Roman"/>
                <w:bCs/>
              </w:rPr>
              <w:t>Краткое содержание изменения</w:t>
            </w:r>
          </w:p>
        </w:tc>
        <w:tc>
          <w:tcPr>
            <w:tcW w:w="1217" w:type="dxa"/>
          </w:tcPr>
          <w:p w:rsidR="00276595" w:rsidRPr="00276595" w:rsidRDefault="00276595" w:rsidP="00315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6595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1335" w:type="dxa"/>
          </w:tcPr>
          <w:p w:rsidR="00276595" w:rsidRPr="00276595" w:rsidRDefault="00276595" w:rsidP="00315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6595">
              <w:rPr>
                <w:rFonts w:ascii="Times New Roman" w:hAnsi="Times New Roman" w:cs="Times New Roman"/>
                <w:bCs/>
              </w:rPr>
              <w:t>Подпись</w:t>
            </w:r>
          </w:p>
        </w:tc>
      </w:tr>
      <w:tr w:rsidR="00276595" w:rsidRPr="000463DD" w:rsidTr="0031589D">
        <w:trPr>
          <w:trHeight w:val="632"/>
        </w:trPr>
        <w:tc>
          <w:tcPr>
            <w:tcW w:w="1114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02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7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29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1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35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76595" w:rsidRPr="000463DD" w:rsidTr="0031589D">
        <w:trPr>
          <w:trHeight w:val="652"/>
        </w:trPr>
        <w:tc>
          <w:tcPr>
            <w:tcW w:w="1114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02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7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29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1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35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76595" w:rsidRPr="000463DD" w:rsidTr="0031589D">
        <w:trPr>
          <w:trHeight w:val="652"/>
        </w:trPr>
        <w:tc>
          <w:tcPr>
            <w:tcW w:w="1114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02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7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29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1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35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76595" w:rsidRPr="000463DD" w:rsidTr="0031589D">
        <w:trPr>
          <w:trHeight w:val="632"/>
        </w:trPr>
        <w:tc>
          <w:tcPr>
            <w:tcW w:w="1114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02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7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29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1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35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76595" w:rsidRPr="000463DD" w:rsidTr="0031589D">
        <w:trPr>
          <w:trHeight w:val="652"/>
        </w:trPr>
        <w:tc>
          <w:tcPr>
            <w:tcW w:w="1114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02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7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29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1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35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76595" w:rsidRPr="000463DD" w:rsidTr="0031589D">
        <w:trPr>
          <w:trHeight w:val="632"/>
        </w:trPr>
        <w:tc>
          <w:tcPr>
            <w:tcW w:w="1114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02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7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29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1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35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76595" w:rsidRPr="000463DD" w:rsidTr="0031589D">
        <w:trPr>
          <w:trHeight w:val="673"/>
        </w:trPr>
        <w:tc>
          <w:tcPr>
            <w:tcW w:w="1114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502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9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7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629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17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35" w:type="dxa"/>
          </w:tcPr>
          <w:p w:rsidR="00276595" w:rsidRPr="000463DD" w:rsidRDefault="00276595" w:rsidP="0031589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276595" w:rsidRPr="000463DD" w:rsidRDefault="00276595" w:rsidP="00276595">
      <w:pPr>
        <w:spacing w:line="360" w:lineRule="auto"/>
        <w:jc w:val="both"/>
        <w:rPr>
          <w:b/>
          <w:bCs/>
        </w:rPr>
      </w:pPr>
    </w:p>
    <w:sectPr w:rsidR="00276595" w:rsidRPr="000463DD" w:rsidSect="00F3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70"/>
    <w:rsid w:val="00011AAF"/>
    <w:rsid w:val="00011FBB"/>
    <w:rsid w:val="001556DB"/>
    <w:rsid w:val="001E45F1"/>
    <w:rsid w:val="00241868"/>
    <w:rsid w:val="00276595"/>
    <w:rsid w:val="004E24D9"/>
    <w:rsid w:val="005936ED"/>
    <w:rsid w:val="005C3298"/>
    <w:rsid w:val="005E691A"/>
    <w:rsid w:val="00623125"/>
    <w:rsid w:val="006304CE"/>
    <w:rsid w:val="008D0670"/>
    <w:rsid w:val="00930749"/>
    <w:rsid w:val="009A1CE4"/>
    <w:rsid w:val="009E2C2B"/>
    <w:rsid w:val="00A57964"/>
    <w:rsid w:val="00B0056F"/>
    <w:rsid w:val="00B031D2"/>
    <w:rsid w:val="00B22425"/>
    <w:rsid w:val="00CA39A1"/>
    <w:rsid w:val="00D25BB5"/>
    <w:rsid w:val="00DF3720"/>
    <w:rsid w:val="00EE5EA7"/>
    <w:rsid w:val="00F34121"/>
    <w:rsid w:val="00F706A9"/>
    <w:rsid w:val="00F942FD"/>
    <w:rsid w:val="00F9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4D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E5E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2016-05-14T04:18:00Z</cp:lastPrinted>
  <dcterms:created xsi:type="dcterms:W3CDTF">2015-05-13T02:21:00Z</dcterms:created>
  <dcterms:modified xsi:type="dcterms:W3CDTF">2016-05-14T04:18:00Z</dcterms:modified>
</cp:coreProperties>
</file>